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1B" w:rsidRPr="006E7413" w:rsidRDefault="00FB191B" w:rsidP="00FB191B">
      <w:pPr>
        <w:rPr>
          <w:b/>
          <w:lang w:val="pl-PL"/>
        </w:rPr>
      </w:pPr>
      <w:r>
        <w:rPr>
          <w:b/>
        </w:rPr>
        <w:t xml:space="preserve">                 </w:t>
      </w:r>
      <w:proofErr w:type="spellStart"/>
      <w:r>
        <w:rPr>
          <w:b/>
        </w:rPr>
        <w:t>Прелиминарна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ранг</w:t>
      </w:r>
      <w:proofErr w:type="spellEnd"/>
      <w:r w:rsidRPr="006E7413">
        <w:rPr>
          <w:b/>
          <w:lang w:val="pl-PL"/>
        </w:rPr>
        <w:t xml:space="preserve"> листа кандидата који су се пријавили за упис на </w:t>
      </w:r>
    </w:p>
    <w:p w:rsidR="00FB191B" w:rsidRDefault="00FB191B" w:rsidP="00FB191B">
      <w:pPr>
        <w:jc w:val="center"/>
        <w:rPr>
          <w:b/>
        </w:rPr>
      </w:pPr>
      <w:r w:rsidRPr="006E7413">
        <w:rPr>
          <w:b/>
          <w:lang w:val="pl-PL"/>
        </w:rPr>
        <w:t xml:space="preserve">САС (Специјалистичке академске студије) </w:t>
      </w:r>
      <w:r>
        <w:rPr>
          <w:b/>
          <w:lang w:val="pl-PL"/>
        </w:rPr>
        <w:t>школске 201</w:t>
      </w:r>
      <w:r>
        <w:rPr>
          <w:b/>
        </w:rPr>
        <w:t>7</w:t>
      </w:r>
      <w:r>
        <w:rPr>
          <w:b/>
          <w:lang w:val="pl-PL"/>
        </w:rPr>
        <w:t>/1</w:t>
      </w:r>
      <w:r>
        <w:rPr>
          <w:b/>
        </w:rPr>
        <w:t>8</w:t>
      </w:r>
    </w:p>
    <w:p w:rsidR="00FB191B" w:rsidRPr="00D33A6F" w:rsidRDefault="00FB191B" w:rsidP="00FB191B">
      <w:pPr>
        <w:jc w:val="center"/>
        <w:rPr>
          <w:b/>
        </w:rPr>
      </w:pPr>
    </w:p>
    <w:p w:rsidR="00FB191B" w:rsidRPr="00D33A6F" w:rsidRDefault="00FB191B" w:rsidP="00FB191B">
      <w:pPr>
        <w:ind w:left="-142"/>
        <w:jc w:val="both"/>
      </w:pPr>
      <w:r>
        <w:t xml:space="preserve">           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увида</w:t>
      </w:r>
      <w:proofErr w:type="spellEnd"/>
      <w:r>
        <w:t xml:space="preserve"> у </w:t>
      </w:r>
      <w:proofErr w:type="spellStart"/>
      <w:r>
        <w:t>приспелу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сачинила</w:t>
      </w:r>
      <w:proofErr w:type="spellEnd"/>
      <w:r>
        <w:t xml:space="preserve"> </w:t>
      </w:r>
      <w:proofErr w:type="spellStart"/>
      <w:r>
        <w:t>прелиминарну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основу</w:t>
      </w:r>
      <w:proofErr w:type="spellEnd"/>
      <w:r>
        <w:t xml:space="preserve">  </w:t>
      </w:r>
      <w:proofErr w:type="spellStart"/>
      <w:r>
        <w:t>просечне</w:t>
      </w:r>
      <w:proofErr w:type="spellEnd"/>
      <w:proofErr w:type="gram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стечене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интегрисаних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.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завршили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предност</w:t>
      </w:r>
      <w:proofErr w:type="spellEnd"/>
    </w:p>
    <w:p w:rsidR="00FB191B" w:rsidRPr="00EF44C0" w:rsidRDefault="00FB191B" w:rsidP="00FB191B">
      <w:pPr>
        <w:jc w:val="both"/>
        <w:rPr>
          <w:sz w:val="20"/>
          <w:szCs w:val="20"/>
        </w:rPr>
      </w:pPr>
    </w:p>
    <w:tbl>
      <w:tblPr>
        <w:tblpPr w:leftFromText="180" w:rightFromText="180" w:vertAnchor="page" w:horzAnchor="margin" w:tblpY="3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644"/>
        <w:gridCol w:w="1985"/>
        <w:gridCol w:w="3543"/>
      </w:tblGrid>
      <w:tr w:rsidR="00FB191B" w:rsidTr="0014566C">
        <w:trPr>
          <w:trHeight w:val="270"/>
        </w:trPr>
        <w:tc>
          <w:tcPr>
            <w:tcW w:w="1008" w:type="dxa"/>
          </w:tcPr>
          <w:p w:rsidR="00FB191B" w:rsidRPr="00756864" w:rsidRDefault="00FB191B" w:rsidP="0014566C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644" w:type="dxa"/>
          </w:tcPr>
          <w:p w:rsidR="00FB191B" w:rsidRPr="006E7413" w:rsidRDefault="00FB191B" w:rsidP="0014566C">
            <w:pPr>
              <w:jc w:val="center"/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5" w:type="dxa"/>
          </w:tcPr>
          <w:p w:rsidR="00FB191B" w:rsidRDefault="00FB191B" w:rsidP="0014566C">
            <w:pPr>
              <w:jc w:val="center"/>
            </w:pP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</w:p>
        </w:tc>
        <w:tc>
          <w:tcPr>
            <w:tcW w:w="3543" w:type="dxa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Факултет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497A27" w:rsidRDefault="00FB191B" w:rsidP="0014566C">
            <w:pPr>
              <w:jc w:val="both"/>
            </w:pPr>
            <w:proofErr w:type="spellStart"/>
            <w:r>
              <w:t>Илија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9,81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Александра Николић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9,24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Марија Павловић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9,07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Немања Шубаревић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8,56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Веселин Ђурђевић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8,15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Јована Лекић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8,13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Емил Бали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7,91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Драгана Црномарковић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7,89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Дејан Шмакић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7,85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Борис Бабић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7,69</w:t>
            </w:r>
          </w:p>
        </w:tc>
        <w:tc>
          <w:tcPr>
            <w:tcW w:w="3543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Игор Вукомановић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7,64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Златко Милић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7,64</w:t>
            </w:r>
          </w:p>
        </w:tc>
        <w:tc>
          <w:tcPr>
            <w:tcW w:w="3543" w:type="dxa"/>
            <w:vAlign w:val="bottom"/>
          </w:tcPr>
          <w:p w:rsidR="00FB191B" w:rsidRPr="00CF6120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 Крстић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7,62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Нинослав Драгић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7,62</w:t>
            </w:r>
          </w:p>
        </w:tc>
        <w:tc>
          <w:tcPr>
            <w:tcW w:w="3543" w:type="dxa"/>
            <w:vAlign w:val="bottom"/>
          </w:tcPr>
          <w:p w:rsidR="00FB191B" w:rsidRPr="003D5A99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Стојановић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7,60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Ненад Крстић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7,59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Владимир Даковић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7,50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49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Савковић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7,45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Горан Јовић</w:t>
            </w:r>
          </w:p>
        </w:tc>
        <w:tc>
          <w:tcPr>
            <w:tcW w:w="1985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7,35</w:t>
            </w:r>
          </w:p>
        </w:tc>
        <w:tc>
          <w:tcPr>
            <w:tcW w:w="3543" w:type="dxa"/>
            <w:vAlign w:val="bottom"/>
          </w:tcPr>
          <w:p w:rsidR="00FB191B" w:rsidRPr="00730A6F" w:rsidRDefault="00FB191B" w:rsidP="0014566C">
            <w:pPr>
              <w:jc w:val="center"/>
              <w:rPr>
                <w:lang w:val="sr-Cyrl-CS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730A6F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Зорица Раковић</w:t>
            </w:r>
          </w:p>
        </w:tc>
        <w:tc>
          <w:tcPr>
            <w:tcW w:w="1985" w:type="dxa"/>
            <w:vAlign w:val="bottom"/>
          </w:tcPr>
          <w:p w:rsidR="00FB191B" w:rsidRPr="008C334C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7,27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8C334C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Славица Сарић</w:t>
            </w:r>
          </w:p>
        </w:tc>
        <w:tc>
          <w:tcPr>
            <w:tcW w:w="1985" w:type="dxa"/>
            <w:vAlign w:val="bottom"/>
          </w:tcPr>
          <w:p w:rsidR="00FB191B" w:rsidRPr="008C334C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7,25</w:t>
            </w:r>
          </w:p>
        </w:tc>
        <w:tc>
          <w:tcPr>
            <w:tcW w:w="3543" w:type="dxa"/>
            <w:vAlign w:val="bottom"/>
          </w:tcPr>
          <w:p w:rsidR="00FB191B" w:rsidRPr="00991853" w:rsidRDefault="00FB191B" w:rsidP="0014566C">
            <w:pPr>
              <w:jc w:val="center"/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Данко Антић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7,13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Pr="00F44B71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Pr="00F44B71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Срећко Чупић</w:t>
            </w:r>
          </w:p>
        </w:tc>
        <w:tc>
          <w:tcPr>
            <w:tcW w:w="1985" w:type="dxa"/>
          </w:tcPr>
          <w:p w:rsidR="00FB191B" w:rsidRPr="00F44B71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7,00</w:t>
            </w:r>
          </w:p>
        </w:tc>
        <w:tc>
          <w:tcPr>
            <w:tcW w:w="3543" w:type="dxa"/>
          </w:tcPr>
          <w:p w:rsidR="00FB191B" w:rsidRPr="00286D9D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 Ђокић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6,96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Филип Спасојевић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6,95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Предраг Иванчев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6,84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Никола Милутиновић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6,75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Мирјана Бошковић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6,73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jc w:val="center"/>
              <w:rPr>
                <w:sz w:val="20"/>
                <w:szCs w:val="20"/>
              </w:rPr>
            </w:pPr>
            <w:r w:rsidRPr="00CF6120">
              <w:rPr>
                <w:sz w:val="20"/>
                <w:szCs w:val="20"/>
              </w:rPr>
              <w:t>ФВМ УБ</w:t>
            </w:r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Исидора Вуков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8,09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rPr>
                <w:sz w:val="20"/>
                <w:szCs w:val="20"/>
              </w:rPr>
            </w:pPr>
            <w:proofErr w:type="spellStart"/>
            <w:r>
              <w:t>Деп</w:t>
            </w:r>
            <w:proofErr w:type="spellEnd"/>
            <w:r>
              <w:t xml:space="preserve">. </w:t>
            </w:r>
            <w:proofErr w:type="spellStart"/>
            <w:r>
              <w:t>вет</w:t>
            </w:r>
            <w:proofErr w:type="spellEnd"/>
            <w:r>
              <w:t xml:space="preserve">. </w:t>
            </w:r>
            <w:proofErr w:type="spellStart"/>
            <w:r>
              <w:t>Пољ.фак</w:t>
            </w:r>
            <w:proofErr w:type="spellEnd"/>
            <w:r>
              <w:t xml:space="preserve">. </w:t>
            </w:r>
            <w:proofErr w:type="spellStart"/>
            <w:r>
              <w:t>Ун</w:t>
            </w:r>
            <w:proofErr w:type="spellEnd"/>
            <w:r>
              <w:t xml:space="preserve">. Н. </w:t>
            </w:r>
            <w:proofErr w:type="spellStart"/>
            <w:r>
              <w:t>Сад</w:t>
            </w:r>
            <w:proofErr w:type="spellEnd"/>
          </w:p>
        </w:tc>
      </w:tr>
      <w:tr w:rsidR="00FB191B" w:rsidTr="0014566C">
        <w:trPr>
          <w:trHeight w:val="270"/>
        </w:trPr>
        <w:tc>
          <w:tcPr>
            <w:tcW w:w="1008" w:type="dxa"/>
          </w:tcPr>
          <w:p w:rsidR="00FB191B" w:rsidRDefault="00FB191B" w:rsidP="001456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FB191B" w:rsidRDefault="00FB191B" w:rsidP="0014566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Градимир Димковић</w:t>
            </w:r>
          </w:p>
        </w:tc>
        <w:tc>
          <w:tcPr>
            <w:tcW w:w="1985" w:type="dxa"/>
            <w:vAlign w:val="bottom"/>
          </w:tcPr>
          <w:p w:rsidR="00FB191B" w:rsidRDefault="00FB191B" w:rsidP="0014566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7,59</w:t>
            </w:r>
          </w:p>
        </w:tc>
        <w:tc>
          <w:tcPr>
            <w:tcW w:w="3543" w:type="dxa"/>
            <w:vAlign w:val="bottom"/>
          </w:tcPr>
          <w:p w:rsidR="00FB191B" w:rsidRDefault="00FB191B" w:rsidP="0014566C">
            <w:pPr>
              <w:rPr>
                <w:sz w:val="20"/>
                <w:szCs w:val="20"/>
              </w:rPr>
            </w:pPr>
            <w:proofErr w:type="spellStart"/>
            <w:r>
              <w:t>Деп</w:t>
            </w:r>
            <w:proofErr w:type="spellEnd"/>
            <w:r>
              <w:t xml:space="preserve">. </w:t>
            </w:r>
            <w:proofErr w:type="spellStart"/>
            <w:r>
              <w:t>вет</w:t>
            </w:r>
            <w:proofErr w:type="spellEnd"/>
            <w:r>
              <w:t xml:space="preserve">. </w:t>
            </w:r>
            <w:proofErr w:type="spellStart"/>
            <w:r>
              <w:t>Пољ.фак</w:t>
            </w:r>
            <w:proofErr w:type="spellEnd"/>
            <w:r>
              <w:t xml:space="preserve">. </w:t>
            </w:r>
            <w:proofErr w:type="spellStart"/>
            <w:r>
              <w:t>Ун</w:t>
            </w:r>
            <w:proofErr w:type="spellEnd"/>
            <w:r>
              <w:t xml:space="preserve">. Н. </w:t>
            </w:r>
            <w:proofErr w:type="spellStart"/>
            <w:r>
              <w:t>Сад</w:t>
            </w:r>
            <w:proofErr w:type="spellEnd"/>
          </w:p>
        </w:tc>
      </w:tr>
    </w:tbl>
    <w:p w:rsidR="00FB191B" w:rsidRDefault="00FB191B" w:rsidP="00FB191B">
      <w:pPr>
        <w:ind w:left="-142"/>
        <w:jc w:val="both"/>
      </w:pPr>
    </w:p>
    <w:p w:rsidR="00FB191B" w:rsidRPr="00D33A6F" w:rsidRDefault="00FB191B" w:rsidP="00FB191B">
      <w:pPr>
        <w:ind w:left="-142" w:firstLine="142"/>
        <w:jc w:val="both"/>
      </w:pPr>
      <w:r>
        <w:t xml:space="preserve">   </w:t>
      </w:r>
    </w:p>
    <w:p w:rsidR="00FB191B" w:rsidRDefault="00FB191B" w:rsidP="00FB191B">
      <w:pPr>
        <w:ind w:left="-142" w:firstLine="142"/>
        <w:jc w:val="both"/>
      </w:pPr>
      <w:r>
        <w:t xml:space="preserve"> </w:t>
      </w:r>
      <w:r w:rsidRPr="006E7413">
        <w:rPr>
          <w:lang w:val="pl-PL"/>
        </w:rPr>
        <w:t>Према ранг листи право уписа на САС имају сви кандидати који су конкурисали</w:t>
      </w:r>
      <w:r>
        <w:t xml:space="preserve"> а</w:t>
      </w:r>
      <w:r w:rsidRPr="006E7413">
        <w:rPr>
          <w:lang w:val="pl-PL"/>
        </w:rPr>
        <w:t xml:space="preserve"> закључно са ред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30</w:t>
      </w:r>
      <w:r w:rsidRPr="006E7413">
        <w:rPr>
          <w:lang w:val="pl-PL"/>
        </w:rPr>
        <w:t>.</w:t>
      </w:r>
    </w:p>
    <w:p w:rsidR="00FB191B" w:rsidRPr="00A76407" w:rsidRDefault="00FB191B" w:rsidP="001C7298">
      <w:pPr>
        <w:ind w:left="-142" w:firstLine="142"/>
        <w:jc w:val="both"/>
        <w:rPr>
          <w:lang w:val="sr-Cyrl-CS"/>
        </w:rPr>
      </w:pPr>
      <w:proofErr w:type="spellStart"/>
      <w:proofErr w:type="gramStart"/>
      <w:r w:rsidRPr="00A76407">
        <w:t>Примедбе</w:t>
      </w:r>
      <w:proofErr w:type="spellEnd"/>
      <w:r w:rsidRPr="00A76407">
        <w:t xml:space="preserve"> </w:t>
      </w:r>
      <w:proofErr w:type="spellStart"/>
      <w:r w:rsidRPr="00A76407">
        <w:t>на</w:t>
      </w:r>
      <w:proofErr w:type="spellEnd"/>
      <w:r w:rsidRPr="00A76407">
        <w:t xml:space="preserve"> </w:t>
      </w:r>
      <w:proofErr w:type="spellStart"/>
      <w:r w:rsidRPr="00A76407">
        <w:t>листу</w:t>
      </w:r>
      <w:proofErr w:type="spellEnd"/>
      <w:r w:rsidRPr="00A76407">
        <w:t xml:space="preserve"> </w:t>
      </w:r>
      <w:proofErr w:type="spellStart"/>
      <w:r w:rsidRPr="00A76407">
        <w:t>пријављених</w:t>
      </w:r>
      <w:proofErr w:type="spellEnd"/>
      <w:r w:rsidRPr="00A76407">
        <w:t xml:space="preserve"> </w:t>
      </w:r>
      <w:proofErr w:type="spellStart"/>
      <w:r w:rsidRPr="00A76407">
        <w:t>кандидата</w:t>
      </w:r>
      <w:proofErr w:type="spellEnd"/>
      <w:r w:rsidRPr="00A76407">
        <w:t xml:space="preserve"> (</w:t>
      </w:r>
      <w:proofErr w:type="spellStart"/>
      <w:r w:rsidRPr="00A76407">
        <w:t>прел</w:t>
      </w:r>
      <w:r w:rsidR="001C7298">
        <w:t>иминарну</w:t>
      </w:r>
      <w:proofErr w:type="spellEnd"/>
      <w:r w:rsidR="001C7298">
        <w:t xml:space="preserve"> </w:t>
      </w:r>
      <w:proofErr w:type="spellStart"/>
      <w:r w:rsidR="001C7298">
        <w:t>ранг</w:t>
      </w:r>
      <w:proofErr w:type="spellEnd"/>
      <w:r w:rsidR="001C7298">
        <w:t xml:space="preserve"> </w:t>
      </w:r>
      <w:proofErr w:type="spellStart"/>
      <w:r w:rsidR="001C7298">
        <w:t>листу</w:t>
      </w:r>
      <w:proofErr w:type="spellEnd"/>
      <w:r w:rsidR="001C7298">
        <w:t xml:space="preserve">) </w:t>
      </w:r>
      <w:proofErr w:type="spellStart"/>
      <w:r w:rsidR="001C7298">
        <w:t>подносе</w:t>
      </w:r>
      <w:proofErr w:type="spellEnd"/>
      <w:r w:rsidR="001C7298">
        <w:t xml:space="preserve"> </w:t>
      </w:r>
      <w:proofErr w:type="spellStart"/>
      <w:r w:rsidR="001C7298">
        <w:t>сe</w:t>
      </w:r>
      <w:proofErr w:type="spellEnd"/>
      <w:r w:rsidR="001C7298">
        <w:t xml:space="preserve"> </w:t>
      </w:r>
      <w:proofErr w:type="spellStart"/>
      <w:r w:rsidRPr="00A76407">
        <w:t>надлежној</w:t>
      </w:r>
      <w:proofErr w:type="spellEnd"/>
      <w:r w:rsidRPr="00A76407">
        <w:t xml:space="preserve"> </w:t>
      </w:r>
      <w:proofErr w:type="spellStart"/>
      <w:r w:rsidRPr="00A76407">
        <w:t>комисији</w:t>
      </w:r>
      <w:proofErr w:type="spellEnd"/>
      <w:r w:rsidRPr="00A76407">
        <w:t xml:space="preserve"> </w:t>
      </w:r>
      <w:proofErr w:type="spellStart"/>
      <w:r w:rsidRPr="00A76407">
        <w:t>факултета</w:t>
      </w:r>
      <w:proofErr w:type="spellEnd"/>
      <w:r w:rsidRPr="00A76407">
        <w:t xml:space="preserve"> </w:t>
      </w:r>
      <w:r>
        <w:rPr>
          <w:b/>
          <w:lang w:val="sr-Cyrl-CS"/>
        </w:rPr>
        <w:t>05</w:t>
      </w:r>
      <w:r w:rsidRPr="00A76407">
        <w:rPr>
          <w:b/>
        </w:rPr>
        <w:t>.</w:t>
      </w:r>
      <w:proofErr w:type="gramEnd"/>
      <w:r w:rsidRPr="00A76407">
        <w:rPr>
          <w:b/>
        </w:rPr>
        <w:t xml:space="preserve"> 10.201</w:t>
      </w:r>
      <w:r>
        <w:rPr>
          <w:b/>
          <w:lang w:val="sr-Cyrl-CS"/>
        </w:rPr>
        <w:t>7</w:t>
      </w:r>
      <w:r w:rsidRPr="00A76407">
        <w:t xml:space="preserve">. </w:t>
      </w:r>
      <w:proofErr w:type="spellStart"/>
      <w:proofErr w:type="gramStart"/>
      <w:r w:rsidRPr="00A76407">
        <w:t>године</w:t>
      </w:r>
      <w:proofErr w:type="spellEnd"/>
      <w:proofErr w:type="gramEnd"/>
      <w:r w:rsidRPr="00A76407">
        <w:t xml:space="preserve"> </w:t>
      </w:r>
      <w:proofErr w:type="spellStart"/>
      <w:r w:rsidRPr="00A76407">
        <w:t>од</w:t>
      </w:r>
      <w:proofErr w:type="spellEnd"/>
      <w:r w:rsidRPr="00A76407">
        <w:t xml:space="preserve"> 9 -13 </w:t>
      </w:r>
      <w:proofErr w:type="spellStart"/>
      <w:r w:rsidRPr="00A76407">
        <w:t>часова</w:t>
      </w:r>
      <w:proofErr w:type="spellEnd"/>
      <w:r w:rsidRPr="00A76407">
        <w:t xml:space="preserve"> у </w:t>
      </w:r>
      <w:proofErr w:type="spellStart"/>
      <w:r w:rsidRPr="00A76407">
        <w:t>канцеларији</w:t>
      </w:r>
      <w:proofErr w:type="spellEnd"/>
      <w:r w:rsidRPr="00A76407">
        <w:t xml:space="preserve"> </w:t>
      </w:r>
      <w:proofErr w:type="spellStart"/>
      <w:r w:rsidRPr="00A76407">
        <w:t>број</w:t>
      </w:r>
      <w:proofErr w:type="spellEnd"/>
      <w:r w:rsidRPr="00A76407">
        <w:t xml:space="preserve"> 26. </w:t>
      </w:r>
    </w:p>
    <w:p w:rsidR="00FB191B" w:rsidRDefault="00FB191B" w:rsidP="00FB191B">
      <w:pPr>
        <w:jc w:val="both"/>
        <w:rPr>
          <w:b/>
        </w:rPr>
      </w:pPr>
    </w:p>
    <w:p w:rsidR="00FB191B" w:rsidRDefault="00FB191B" w:rsidP="00FB191B">
      <w:pPr>
        <w:jc w:val="both"/>
        <w:rPr>
          <w:b/>
        </w:rPr>
      </w:pPr>
    </w:p>
    <w:p w:rsidR="00FB191B" w:rsidRDefault="00FB191B" w:rsidP="00FB191B">
      <w:pPr>
        <w:jc w:val="both"/>
        <w:rPr>
          <w:b/>
        </w:rPr>
      </w:pPr>
    </w:p>
    <w:p w:rsidR="00FB191B" w:rsidRDefault="00FB191B" w:rsidP="00FB191B">
      <w:pPr>
        <w:jc w:val="both"/>
        <w:rPr>
          <w:b/>
        </w:rPr>
      </w:pPr>
    </w:p>
    <w:p w:rsidR="00FB191B" w:rsidRPr="00A76407" w:rsidRDefault="00FB191B" w:rsidP="00FB191B">
      <w:pPr>
        <w:jc w:val="both"/>
      </w:pPr>
      <w:proofErr w:type="spellStart"/>
      <w:proofErr w:type="gramStart"/>
      <w:r w:rsidRPr="00A76407">
        <w:rPr>
          <w:b/>
        </w:rPr>
        <w:t>Коначна</w:t>
      </w:r>
      <w:proofErr w:type="spellEnd"/>
      <w:r w:rsidRPr="00A76407">
        <w:rPr>
          <w:b/>
        </w:rPr>
        <w:t xml:space="preserve"> </w:t>
      </w:r>
      <w:proofErr w:type="spellStart"/>
      <w:r w:rsidRPr="00A76407">
        <w:rPr>
          <w:b/>
        </w:rPr>
        <w:t>ранг</w:t>
      </w:r>
      <w:proofErr w:type="spellEnd"/>
      <w:r w:rsidRPr="00A76407">
        <w:rPr>
          <w:b/>
        </w:rPr>
        <w:t xml:space="preserve"> </w:t>
      </w:r>
      <w:proofErr w:type="spellStart"/>
      <w:r w:rsidRPr="00A76407">
        <w:rPr>
          <w:b/>
        </w:rPr>
        <w:t>листа</w:t>
      </w:r>
      <w:proofErr w:type="spellEnd"/>
      <w:r w:rsidRPr="00A76407">
        <w:t xml:space="preserve"> </w:t>
      </w:r>
      <w:proofErr w:type="spellStart"/>
      <w:r w:rsidRPr="00A76407">
        <w:t>биће</w:t>
      </w:r>
      <w:proofErr w:type="spellEnd"/>
      <w:r w:rsidRPr="00A76407">
        <w:t xml:space="preserve"> </w:t>
      </w:r>
      <w:proofErr w:type="spellStart"/>
      <w:r w:rsidRPr="00A76407">
        <w:t>објављена</w:t>
      </w:r>
      <w:proofErr w:type="spellEnd"/>
      <w:r w:rsidRPr="00A76407">
        <w:t xml:space="preserve"> </w:t>
      </w:r>
      <w:r>
        <w:rPr>
          <w:b/>
          <w:lang w:val="sr-Cyrl-CS"/>
        </w:rPr>
        <w:t>06</w:t>
      </w:r>
      <w:r w:rsidRPr="00A76407">
        <w:rPr>
          <w:b/>
        </w:rPr>
        <w:t>.10.201</w:t>
      </w:r>
      <w:r>
        <w:rPr>
          <w:b/>
          <w:lang w:val="sr-Cyrl-CS"/>
        </w:rPr>
        <w:t>7</w:t>
      </w:r>
      <w:r w:rsidRPr="00A76407">
        <w:rPr>
          <w:b/>
        </w:rPr>
        <w:t>.</w:t>
      </w:r>
      <w:proofErr w:type="gramEnd"/>
      <w:r w:rsidRPr="00A76407">
        <w:rPr>
          <w:b/>
        </w:rPr>
        <w:t xml:space="preserve"> </w:t>
      </w:r>
      <w:proofErr w:type="spellStart"/>
      <w:proofErr w:type="gramStart"/>
      <w:r w:rsidRPr="00A76407">
        <w:rPr>
          <w:b/>
        </w:rPr>
        <w:t>године</w:t>
      </w:r>
      <w:proofErr w:type="spellEnd"/>
      <w:proofErr w:type="gramEnd"/>
      <w:r w:rsidRPr="00A76407">
        <w:rPr>
          <w:b/>
        </w:rPr>
        <w:t xml:space="preserve"> </w:t>
      </w:r>
      <w:r w:rsidRPr="00A76407">
        <w:rPr>
          <w:b/>
          <w:lang w:val="sr-Cyrl-CS"/>
        </w:rPr>
        <w:t>после</w:t>
      </w:r>
      <w:r w:rsidRPr="00A76407">
        <w:rPr>
          <w:b/>
        </w:rPr>
        <w:t xml:space="preserve"> 1</w:t>
      </w:r>
      <w:r w:rsidRPr="00A76407">
        <w:rPr>
          <w:b/>
          <w:lang w:val="sr-Cyrl-CS"/>
        </w:rPr>
        <w:t>4</w:t>
      </w:r>
      <w:r w:rsidRPr="00A76407">
        <w:rPr>
          <w:b/>
        </w:rPr>
        <w:t xml:space="preserve">,00 </w:t>
      </w:r>
      <w:proofErr w:type="spellStart"/>
      <w:r w:rsidRPr="00A76407">
        <w:rPr>
          <w:b/>
        </w:rPr>
        <w:t>часова</w:t>
      </w:r>
      <w:proofErr w:type="spellEnd"/>
    </w:p>
    <w:p w:rsidR="00FB191B" w:rsidRPr="00A76407" w:rsidRDefault="00FB191B" w:rsidP="00FB191B">
      <w:pPr>
        <w:jc w:val="both"/>
      </w:pPr>
      <w:proofErr w:type="spellStart"/>
      <w:proofErr w:type="gramStart"/>
      <w:r w:rsidRPr="00A76407">
        <w:t>на</w:t>
      </w:r>
      <w:proofErr w:type="spellEnd"/>
      <w:proofErr w:type="gramEnd"/>
      <w:r w:rsidRPr="00A76407">
        <w:t xml:space="preserve"> </w:t>
      </w:r>
      <w:proofErr w:type="spellStart"/>
      <w:r w:rsidRPr="00A76407">
        <w:t>огласној</w:t>
      </w:r>
      <w:proofErr w:type="spellEnd"/>
      <w:r w:rsidRPr="00A76407">
        <w:t xml:space="preserve"> </w:t>
      </w:r>
      <w:proofErr w:type="spellStart"/>
      <w:r w:rsidRPr="00A76407">
        <w:t>табли</w:t>
      </w:r>
      <w:proofErr w:type="spellEnd"/>
      <w:r w:rsidRPr="00A76407">
        <w:t xml:space="preserve"> и </w:t>
      </w:r>
      <w:proofErr w:type="spellStart"/>
      <w:r w:rsidRPr="00A76407">
        <w:t>интернет</w:t>
      </w:r>
      <w:proofErr w:type="spellEnd"/>
      <w:r w:rsidRPr="00A76407">
        <w:t xml:space="preserve"> </w:t>
      </w:r>
      <w:proofErr w:type="spellStart"/>
      <w:r w:rsidRPr="00A76407">
        <w:t>страници</w:t>
      </w:r>
      <w:proofErr w:type="spellEnd"/>
      <w:r w:rsidRPr="00A76407">
        <w:t xml:space="preserve"> </w:t>
      </w:r>
      <w:proofErr w:type="spellStart"/>
      <w:r w:rsidRPr="00A76407">
        <w:t>Факултета</w:t>
      </w:r>
      <w:proofErr w:type="spellEnd"/>
      <w:r w:rsidRPr="00A76407">
        <w:t xml:space="preserve"> (www.vet.bg.ac.rs). </w:t>
      </w:r>
    </w:p>
    <w:p w:rsidR="00FB191B" w:rsidRPr="00A76407" w:rsidRDefault="00FB191B" w:rsidP="00FB191B">
      <w:pPr>
        <w:jc w:val="both"/>
      </w:pPr>
      <w:proofErr w:type="spellStart"/>
      <w:proofErr w:type="gramStart"/>
      <w:r w:rsidRPr="00A76407">
        <w:t>Коначна</w:t>
      </w:r>
      <w:proofErr w:type="spellEnd"/>
      <w:r w:rsidRPr="00A76407">
        <w:t xml:space="preserve"> </w:t>
      </w:r>
      <w:proofErr w:type="spellStart"/>
      <w:r w:rsidRPr="00A76407">
        <w:t>ранг</w:t>
      </w:r>
      <w:proofErr w:type="spellEnd"/>
      <w:r w:rsidRPr="00A76407">
        <w:t xml:space="preserve"> </w:t>
      </w:r>
      <w:proofErr w:type="spellStart"/>
      <w:r w:rsidRPr="00A76407">
        <w:t>листа</w:t>
      </w:r>
      <w:proofErr w:type="spellEnd"/>
      <w:r w:rsidRPr="00A76407">
        <w:t xml:space="preserve"> </w:t>
      </w:r>
      <w:proofErr w:type="spellStart"/>
      <w:r w:rsidRPr="00A76407">
        <w:t>је</w:t>
      </w:r>
      <w:proofErr w:type="spellEnd"/>
      <w:r w:rsidRPr="00A76407">
        <w:t xml:space="preserve"> </w:t>
      </w:r>
      <w:proofErr w:type="spellStart"/>
      <w:r w:rsidRPr="00A76407">
        <w:t>основ</w:t>
      </w:r>
      <w:proofErr w:type="spellEnd"/>
      <w:r w:rsidRPr="00A76407">
        <w:t xml:space="preserve"> </w:t>
      </w:r>
      <w:proofErr w:type="spellStart"/>
      <w:r w:rsidRPr="00A76407">
        <w:t>за</w:t>
      </w:r>
      <w:proofErr w:type="spellEnd"/>
      <w:r w:rsidRPr="00A76407">
        <w:t xml:space="preserve"> </w:t>
      </w:r>
      <w:proofErr w:type="spellStart"/>
      <w:r w:rsidRPr="00A76407">
        <w:t>упис</w:t>
      </w:r>
      <w:proofErr w:type="spellEnd"/>
      <w:r w:rsidRPr="00A76407">
        <w:t xml:space="preserve"> </w:t>
      </w:r>
      <w:proofErr w:type="spellStart"/>
      <w:r w:rsidRPr="00A76407">
        <w:t>кандидата</w:t>
      </w:r>
      <w:proofErr w:type="spellEnd"/>
      <w:r w:rsidRPr="00A76407">
        <w:t>.</w:t>
      </w:r>
      <w:proofErr w:type="gramEnd"/>
    </w:p>
    <w:p w:rsidR="00FB191B" w:rsidRPr="00EC0A22" w:rsidRDefault="00FB191B" w:rsidP="00FB191B">
      <w:pPr>
        <w:ind w:left="-142" w:firstLine="284"/>
        <w:jc w:val="both"/>
      </w:pPr>
    </w:p>
    <w:p w:rsidR="00FB191B" w:rsidRPr="00EF44C0" w:rsidRDefault="00FB191B" w:rsidP="00FB191B">
      <w:pPr>
        <w:jc w:val="both"/>
      </w:pPr>
      <w:r w:rsidRPr="006E7413">
        <w:rPr>
          <w:lang w:val="pl-PL"/>
        </w:rPr>
        <w:t xml:space="preserve">Комисија је донела одлуку да се </w:t>
      </w:r>
      <w:r w:rsidRPr="003D5A99">
        <w:rPr>
          <w:b/>
          <w:u w:val="single"/>
        </w:rPr>
        <w:t>УПИС</w:t>
      </w:r>
      <w:r w:rsidRPr="006E7413">
        <w:rPr>
          <w:lang w:val="pl-PL"/>
        </w:rPr>
        <w:t xml:space="preserve"> изврши у периоду од </w:t>
      </w:r>
      <w:r w:rsidRPr="003D5A99">
        <w:rPr>
          <w:b/>
        </w:rPr>
        <w:t>1</w:t>
      </w:r>
      <w:r>
        <w:rPr>
          <w:b/>
          <w:lang w:val="sr-Cyrl-CS"/>
        </w:rPr>
        <w:t>1</w:t>
      </w:r>
      <w:r w:rsidRPr="003D5A99">
        <w:rPr>
          <w:b/>
          <w:lang w:val="pl-PL"/>
        </w:rPr>
        <w:t>.10.-</w:t>
      </w:r>
      <w:r>
        <w:rPr>
          <w:b/>
          <w:lang w:val="sr-Cyrl-CS"/>
        </w:rPr>
        <w:t>13</w:t>
      </w:r>
      <w:r w:rsidRPr="003D5A99">
        <w:rPr>
          <w:b/>
          <w:lang w:val="pl-PL"/>
        </w:rPr>
        <w:t>.10.201</w:t>
      </w:r>
      <w:r>
        <w:rPr>
          <w:b/>
          <w:lang w:val="sr-Cyrl-CS"/>
        </w:rPr>
        <w:t>7</w:t>
      </w:r>
      <w:r w:rsidRPr="006E7413">
        <w:rPr>
          <w:lang w:val="pl-PL"/>
        </w:rPr>
        <w:t xml:space="preserve">. године </w:t>
      </w:r>
      <w:r w:rsidRPr="003D5A99">
        <w:rPr>
          <w:b/>
          <w:lang w:val="pl-PL"/>
        </w:rPr>
        <w:t>од 9-1</w:t>
      </w:r>
      <w:r w:rsidRPr="003D5A99">
        <w:rPr>
          <w:b/>
        </w:rPr>
        <w:t>3</w:t>
      </w:r>
      <w:r w:rsidRPr="003D5A99">
        <w:rPr>
          <w:b/>
          <w:lang w:val="pl-PL"/>
        </w:rPr>
        <w:t xml:space="preserve"> часова</w:t>
      </w:r>
      <w:r w:rsidRPr="006E7413">
        <w:rPr>
          <w:lang w:val="pl-PL"/>
        </w:rPr>
        <w:t xml:space="preserve"> у канцеларији референта за постдипломске студије</w:t>
      </w:r>
      <w:r>
        <w:t xml:space="preserve"> (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26)</w:t>
      </w:r>
      <w:r w:rsidRPr="006E7413">
        <w:rPr>
          <w:lang w:val="pl-PL"/>
        </w:rPr>
        <w:t xml:space="preserve">. </w:t>
      </w:r>
    </w:p>
    <w:p w:rsidR="00FB191B" w:rsidRDefault="00FB191B" w:rsidP="00FB191B">
      <w:pPr>
        <w:rPr>
          <w:b/>
          <w:lang w:val="sr-Cyrl-CS"/>
        </w:rPr>
      </w:pPr>
    </w:p>
    <w:p w:rsidR="00FB191B" w:rsidRPr="004E67FD" w:rsidRDefault="00FB191B" w:rsidP="00FB191B">
      <w:pPr>
        <w:rPr>
          <w:b/>
        </w:rPr>
      </w:pPr>
      <w:proofErr w:type="spellStart"/>
      <w:r w:rsidRPr="004E67FD">
        <w:rPr>
          <w:b/>
        </w:rPr>
        <w:t>Кандидати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који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стекну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право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на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упис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подносе</w:t>
      </w:r>
      <w:proofErr w:type="spellEnd"/>
      <w:r w:rsidRPr="004E67FD">
        <w:rPr>
          <w:b/>
        </w:rPr>
        <w:t xml:space="preserve">:  </w:t>
      </w:r>
    </w:p>
    <w:p w:rsidR="00FB191B" w:rsidRDefault="00FB191B" w:rsidP="00FB191B">
      <w:r>
        <w:t xml:space="preserve">- </w:t>
      </w:r>
      <w:proofErr w:type="spellStart"/>
      <w:proofErr w:type="gramStart"/>
      <w:r>
        <w:t>оверене</w:t>
      </w:r>
      <w:proofErr w:type="spellEnd"/>
      <w:proofErr w:type="gramEnd"/>
      <w:r>
        <w:t xml:space="preserve"> </w:t>
      </w:r>
      <w:proofErr w:type="spellStart"/>
      <w:r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</w:p>
    <w:p w:rsidR="00FB191B" w:rsidRDefault="00FB191B" w:rsidP="00FB191B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</w:p>
    <w:p w:rsidR="00FB191B" w:rsidRPr="00257EAB" w:rsidRDefault="00FB191B" w:rsidP="00FB191B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држављана</w:t>
      </w:r>
      <w:proofErr w:type="spellEnd"/>
    </w:p>
    <w:p w:rsidR="00FB191B" w:rsidRDefault="00FB191B" w:rsidP="00FB191B">
      <w:r>
        <w:t xml:space="preserve">- </w:t>
      </w:r>
      <w:proofErr w:type="spellStart"/>
      <w:proofErr w:type="gramStart"/>
      <w:r>
        <w:t>два</w:t>
      </w:r>
      <w:proofErr w:type="spellEnd"/>
      <w:proofErr w:type="gramEnd"/>
      <w:r>
        <w:t xml:space="preserve"> </w:t>
      </w:r>
      <w:proofErr w:type="spellStart"/>
      <w:r>
        <w:t>обрасца</w:t>
      </w:r>
      <w:proofErr w:type="spellEnd"/>
      <w:r>
        <w:t xml:space="preserve"> ШВ-20 (</w:t>
      </w:r>
      <w:proofErr w:type="spellStart"/>
      <w:r>
        <w:t>купују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>),</w:t>
      </w:r>
      <w:r w:rsidRPr="00C11623">
        <w:t xml:space="preserve"> </w:t>
      </w:r>
      <w:r>
        <w:t xml:space="preserve">и </w:t>
      </w:r>
      <w:proofErr w:type="spellStart"/>
      <w:r>
        <w:t>ектронски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добијању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</w:t>
      </w:r>
    </w:p>
    <w:p w:rsidR="00FB191B" w:rsidRDefault="00FB191B" w:rsidP="00FB191B">
      <w:r>
        <w:t xml:space="preserve">- </w:t>
      </w:r>
      <w:proofErr w:type="spellStart"/>
      <w:proofErr w:type="gramStart"/>
      <w:r>
        <w:t>индекс</w:t>
      </w:r>
      <w:proofErr w:type="spellEnd"/>
      <w:proofErr w:type="gramEnd"/>
      <w:r>
        <w:t xml:space="preserve"> (</w:t>
      </w:r>
      <w:proofErr w:type="spellStart"/>
      <w:r>
        <w:t>купује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FB191B" w:rsidRDefault="00FB191B" w:rsidP="00FB191B">
      <w:r>
        <w:t xml:space="preserve">- </w:t>
      </w:r>
      <w:proofErr w:type="spellStart"/>
      <w:proofErr w:type="gramStart"/>
      <w:r>
        <w:t>две</w:t>
      </w:r>
      <w:proofErr w:type="spellEnd"/>
      <w:proofErr w:type="gram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4,5х3,5 </w:t>
      </w:r>
      <w:proofErr w:type="spellStart"/>
      <w:r>
        <w:t>сm</w:t>
      </w:r>
      <w:proofErr w:type="spellEnd"/>
      <w:r>
        <w:t>,</w:t>
      </w:r>
    </w:p>
    <w:p w:rsidR="00FB191B" w:rsidRDefault="00FB191B" w:rsidP="00FB191B">
      <w:r>
        <w:t xml:space="preserve">-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самофинансирајуће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>,</w:t>
      </w:r>
      <w:r w:rsidRPr="00C11623">
        <w:t xml:space="preserve"> </w:t>
      </w:r>
      <w:proofErr w:type="spellStart"/>
      <w:r>
        <w:t>најмање</w:t>
      </w:r>
      <w:proofErr w:type="spellEnd"/>
      <w:r>
        <w:t xml:space="preserve"> I </w:t>
      </w:r>
      <w:proofErr w:type="spellStart"/>
      <w:r>
        <w:t>рата</w:t>
      </w:r>
      <w:proofErr w:type="spellEnd"/>
    </w:p>
    <w:p w:rsidR="00FB191B" w:rsidRDefault="00FB191B" w:rsidP="00FB191B">
      <w:r>
        <w:t xml:space="preserve">   </w:t>
      </w:r>
      <w:proofErr w:type="spellStart"/>
      <w:proofErr w:type="gramStart"/>
      <w:r>
        <w:t>жиро</w:t>
      </w:r>
      <w:proofErr w:type="spellEnd"/>
      <w:proofErr w:type="gram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 </w:t>
      </w:r>
    </w:p>
    <w:p w:rsidR="00FB191B" w:rsidRDefault="00FB191B" w:rsidP="00FB191B">
      <w:r>
        <w:t xml:space="preserve">   </w:t>
      </w:r>
      <w:proofErr w:type="spellStart"/>
      <w:proofErr w:type="gramStart"/>
      <w:r>
        <w:t>са</w:t>
      </w:r>
      <w:proofErr w:type="spellEnd"/>
      <w:proofErr w:type="gram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500-2. </w:t>
      </w:r>
    </w:p>
    <w:p w:rsidR="00FB191B" w:rsidRDefault="00FB191B" w:rsidP="00FB191B">
      <w:r>
        <w:t xml:space="preserve">- 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каријере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100,00  </w:t>
      </w:r>
      <w:proofErr w:type="spellStart"/>
      <w:r>
        <w:t>динара</w:t>
      </w:r>
      <w:proofErr w:type="spellEnd"/>
    </w:p>
    <w:p w:rsidR="00FB191B" w:rsidRDefault="00FB191B" w:rsidP="00FB191B">
      <w:proofErr w:type="spellStart"/>
      <w:proofErr w:type="gramStart"/>
      <w:r>
        <w:t>уплаћених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500-1. </w:t>
      </w:r>
    </w:p>
    <w:p w:rsidR="00FB191B" w:rsidRDefault="00FB191B" w:rsidP="00FB191B"/>
    <w:p w:rsidR="00FB191B" w:rsidRDefault="00FB191B" w:rsidP="00FB191B">
      <w:proofErr w:type="spellStart"/>
      <w:r>
        <w:t>Кандидат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стекао</w:t>
      </w:r>
      <w:proofErr w:type="spellEnd"/>
      <w:r>
        <w:t xml:space="preserve"> 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уписа</w:t>
      </w:r>
      <w:proofErr w:type="spellEnd"/>
      <w:r>
        <w:t xml:space="preserve">  а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то</w:t>
      </w:r>
      <w:proofErr w:type="spellEnd"/>
      <w:r>
        <w:t xml:space="preserve">  </w:t>
      </w:r>
      <w:proofErr w:type="spellStart"/>
      <w:r>
        <w:t>предвиђеном</w:t>
      </w:r>
      <w:proofErr w:type="spellEnd"/>
      <w:r>
        <w:t xml:space="preserve">  </w:t>
      </w:r>
      <w:proofErr w:type="spellStart"/>
      <w:r>
        <w:t>року</w:t>
      </w:r>
      <w:proofErr w:type="spellEnd"/>
      <w:r>
        <w:t xml:space="preserve">, </w:t>
      </w:r>
    </w:p>
    <w:p w:rsidR="00FB191B" w:rsidRDefault="00FB191B" w:rsidP="00FB191B">
      <w:proofErr w:type="spellStart"/>
      <w:proofErr w:type="gramStart"/>
      <w:r>
        <w:t>губи</w:t>
      </w:r>
      <w:proofErr w:type="spellEnd"/>
      <w:proofErr w:type="gram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</w:p>
    <w:p w:rsidR="00FB191B" w:rsidRDefault="00FB191B" w:rsidP="00FB191B">
      <w:pPr>
        <w:jc w:val="both"/>
      </w:pPr>
      <w:r>
        <w:t>.</w:t>
      </w:r>
    </w:p>
    <w:p w:rsidR="00FB191B" w:rsidRDefault="00FB191B" w:rsidP="00FB191B">
      <w:pPr>
        <w:jc w:val="both"/>
      </w:pPr>
      <w:proofErr w:type="spellStart"/>
      <w:proofErr w:type="gramStart"/>
      <w:r>
        <w:t>Београд</w:t>
      </w:r>
      <w:proofErr w:type="spellEnd"/>
      <w:r>
        <w:t>, 04.10.201</w:t>
      </w:r>
      <w:r>
        <w:rPr>
          <w:lang w:val="sr-Cyrl-CS"/>
        </w:rPr>
        <w:t>7</w:t>
      </w:r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91B" w:rsidRDefault="00FB191B" w:rsidP="00FB191B">
      <w:pPr>
        <w:jc w:val="both"/>
      </w:pPr>
    </w:p>
    <w:p w:rsidR="00FB191B" w:rsidRDefault="00FB191B" w:rsidP="00FB191B">
      <w:pPr>
        <w:jc w:val="both"/>
      </w:pPr>
    </w:p>
    <w:p w:rsidR="00FB191B" w:rsidRDefault="00FB191B" w:rsidP="00FB191B">
      <w:pPr>
        <w:jc w:val="both"/>
      </w:pPr>
    </w:p>
    <w:p w:rsidR="00FB191B" w:rsidRDefault="00FB191B" w:rsidP="00FB191B">
      <w:pPr>
        <w:jc w:val="both"/>
      </w:pPr>
    </w:p>
    <w:p w:rsidR="00FB191B" w:rsidRPr="00FB191B" w:rsidRDefault="00FB191B" w:rsidP="00FB191B">
      <w:pPr>
        <w:ind w:left="5040" w:firstLine="720"/>
        <w:jc w:val="both"/>
        <w:rPr>
          <w:b/>
        </w:rPr>
      </w:pPr>
      <w:proofErr w:type="spellStart"/>
      <w:r w:rsidRPr="004E67FD"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</w:p>
    <w:p w:rsidR="00FB191B" w:rsidRDefault="00FB191B" w:rsidP="00FB191B">
      <w:pPr>
        <w:ind w:left="5400"/>
        <w:jc w:val="both"/>
      </w:pPr>
    </w:p>
    <w:p w:rsidR="00FB191B" w:rsidRDefault="00FB191B" w:rsidP="00FB191B">
      <w:pPr>
        <w:ind w:left="5400"/>
      </w:pPr>
    </w:p>
    <w:p w:rsidR="00FB191B" w:rsidRDefault="00FB191B" w:rsidP="00FB191B"/>
    <w:p w:rsidR="00FB191B" w:rsidRDefault="00FB191B" w:rsidP="00FB191B"/>
    <w:p w:rsidR="005430D7" w:rsidRDefault="005430D7"/>
    <w:sectPr w:rsidR="005430D7" w:rsidSect="00783524">
      <w:pgSz w:w="11907" w:h="16840" w:code="9"/>
      <w:pgMar w:top="1418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1A4BA4"/>
    <w:multiLevelType w:val="hybridMultilevel"/>
    <w:tmpl w:val="275EB602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B191B"/>
    <w:rsid w:val="0001294B"/>
    <w:rsid w:val="001C7298"/>
    <w:rsid w:val="005430D7"/>
    <w:rsid w:val="0089240B"/>
    <w:rsid w:val="00FB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2472</Characters>
  <Application>Microsoft Office Word</Application>
  <DocSecurity>0</DocSecurity>
  <Lines>20</Lines>
  <Paragraphs>5</Paragraphs>
  <ScaleCrop>false</ScaleCrop>
  <Company>Grizli777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2017-10-04T12:47:00Z</dcterms:created>
  <dcterms:modified xsi:type="dcterms:W3CDTF">2017-10-04T12:55:00Z</dcterms:modified>
</cp:coreProperties>
</file>